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0C47F919" w14:textId="77777777" w:rsidTr="009E2E72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7C455E84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06849E0" w14:textId="77777777" w:rsidTr="009E2E72">
        <w:tc>
          <w:tcPr>
            <w:tcW w:w="3262" w:type="dxa"/>
          </w:tcPr>
          <w:p w14:paraId="402BF36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7125562F" w14:textId="72E3147C" w:rsidR="00D4376A" w:rsidRPr="00750C0B" w:rsidRDefault="00FC6042" w:rsidP="00F0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750C0B">
              <w:rPr>
                <w:rFonts w:ascii="Times New Roman" w:hAnsi="Times New Roman" w:cs="Times New Roman"/>
              </w:rPr>
              <w:t xml:space="preserve">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F750CA" w:rsidRPr="00F750CA">
              <w:rPr>
                <w:rFonts w:ascii="Times New Roman" w:hAnsi="Times New Roman" w:cs="Times New Roman"/>
              </w:rPr>
              <w:t>Teknik Hizmetler Birim</w:t>
            </w:r>
            <w:r w:rsidR="00F750CA"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14:paraId="53A40DA6" w14:textId="77777777" w:rsidTr="009E2E72">
        <w:tc>
          <w:tcPr>
            <w:tcW w:w="3262" w:type="dxa"/>
          </w:tcPr>
          <w:p w14:paraId="7BE6F98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66FEAF9D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7F13C4B9" w14:textId="77777777" w:rsidTr="009E2E72">
        <w:tc>
          <w:tcPr>
            <w:tcW w:w="3262" w:type="dxa"/>
          </w:tcPr>
          <w:p w14:paraId="57AC7D8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0F59B224" w14:textId="77777777" w:rsidR="00D4376A" w:rsidRPr="00C23377" w:rsidRDefault="00F750CA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</w:t>
            </w:r>
            <w:r w:rsidRPr="00F750CA">
              <w:rPr>
                <w:rFonts w:ascii="Times New Roman" w:hAnsi="Times New Roman" w:cs="Times New Roman"/>
              </w:rPr>
              <w:t xml:space="preserve">ker </w:t>
            </w:r>
            <w:r>
              <w:rPr>
                <w:rFonts w:ascii="Times New Roman" w:hAnsi="Times New Roman" w:cs="Times New Roman"/>
              </w:rPr>
              <w:t>v</w:t>
            </w:r>
            <w:r w:rsidRPr="00F750CA">
              <w:rPr>
                <w:rFonts w:ascii="Times New Roman" w:hAnsi="Times New Roman" w:cs="Times New Roman"/>
              </w:rPr>
              <w:t>eya Tekn</w:t>
            </w:r>
            <w:r>
              <w:rPr>
                <w:rFonts w:ascii="Times New Roman" w:hAnsi="Times New Roman" w:cs="Times New Roman"/>
              </w:rPr>
              <w:t>i</w:t>
            </w:r>
            <w:r w:rsidRPr="00F750CA">
              <w:rPr>
                <w:rFonts w:ascii="Times New Roman" w:hAnsi="Times New Roman" w:cs="Times New Roman"/>
              </w:rPr>
              <w:t>syen</w:t>
            </w:r>
          </w:p>
        </w:tc>
      </w:tr>
      <w:tr w:rsidR="00D4376A" w:rsidRPr="00C23377" w14:paraId="2440EE20" w14:textId="77777777" w:rsidTr="009E2E72">
        <w:tc>
          <w:tcPr>
            <w:tcW w:w="3262" w:type="dxa"/>
          </w:tcPr>
          <w:p w14:paraId="346EEF8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1EE72346" w14:textId="77777777" w:rsidR="00D4376A" w:rsidRPr="00C23377" w:rsidRDefault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</w:t>
            </w:r>
            <w:r w:rsidRPr="00F750CA">
              <w:rPr>
                <w:rFonts w:ascii="Times New Roman" w:hAnsi="Times New Roman" w:cs="Times New Roman"/>
              </w:rPr>
              <w:t xml:space="preserve">ker </w:t>
            </w:r>
            <w:r>
              <w:rPr>
                <w:rFonts w:ascii="Times New Roman" w:hAnsi="Times New Roman" w:cs="Times New Roman"/>
              </w:rPr>
              <w:t>v</w:t>
            </w:r>
            <w:r w:rsidRPr="00F750CA">
              <w:rPr>
                <w:rFonts w:ascii="Times New Roman" w:hAnsi="Times New Roman" w:cs="Times New Roman"/>
              </w:rPr>
              <w:t>eya Tekn</w:t>
            </w:r>
            <w:r>
              <w:rPr>
                <w:rFonts w:ascii="Times New Roman" w:hAnsi="Times New Roman" w:cs="Times New Roman"/>
              </w:rPr>
              <w:t>i</w:t>
            </w:r>
            <w:r w:rsidRPr="00F750CA">
              <w:rPr>
                <w:rFonts w:ascii="Times New Roman" w:hAnsi="Times New Roman" w:cs="Times New Roman"/>
              </w:rPr>
              <w:t>syen</w:t>
            </w:r>
          </w:p>
        </w:tc>
      </w:tr>
      <w:tr w:rsidR="00D4376A" w:rsidRPr="00C23377" w14:paraId="569503F6" w14:textId="77777777" w:rsidTr="009E2E72">
        <w:tc>
          <w:tcPr>
            <w:tcW w:w="3262" w:type="dxa"/>
          </w:tcPr>
          <w:p w14:paraId="69FC1638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06ED3EF5" w14:textId="77777777" w:rsidR="00D4376A" w:rsidRPr="00C23377" w:rsidRDefault="00F750CA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D4376A" w:rsidRPr="00C23377" w14:paraId="35D87AB9" w14:textId="77777777" w:rsidTr="009E2E72">
        <w:tc>
          <w:tcPr>
            <w:tcW w:w="3262" w:type="dxa"/>
          </w:tcPr>
          <w:p w14:paraId="2DC5CEB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1898B806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18BC9C6B" w14:textId="77777777" w:rsidTr="009E2E72">
        <w:tc>
          <w:tcPr>
            <w:tcW w:w="3262" w:type="dxa"/>
          </w:tcPr>
          <w:p w14:paraId="4CE8DC0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1C4EDE8E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3657457" w14:textId="77777777" w:rsidTr="009E2E72">
        <w:tc>
          <w:tcPr>
            <w:tcW w:w="3262" w:type="dxa"/>
            <w:vAlign w:val="center"/>
          </w:tcPr>
          <w:p w14:paraId="16C97C81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4ABA2D37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7765393B" w14:textId="77777777" w:rsidTr="009E2E72">
        <w:tc>
          <w:tcPr>
            <w:tcW w:w="3262" w:type="dxa"/>
          </w:tcPr>
          <w:p w14:paraId="462D13E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4A609C9E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2CA1E82C" w14:textId="77777777" w:rsidTr="009E2E72">
        <w:tc>
          <w:tcPr>
            <w:tcW w:w="10019" w:type="dxa"/>
            <w:gridSpan w:val="3"/>
          </w:tcPr>
          <w:p w14:paraId="0151727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3069F596" w14:textId="77777777" w:rsidTr="009E2E72">
        <w:tc>
          <w:tcPr>
            <w:tcW w:w="10019" w:type="dxa"/>
            <w:gridSpan w:val="3"/>
          </w:tcPr>
          <w:p w14:paraId="5A54B3C1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E80DB4C" w14:textId="77777777" w:rsidR="00054B87" w:rsidRPr="00E97B21" w:rsidRDefault="00F750CA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Yüksekokuldaki teknik iş</w:t>
            </w:r>
            <w:r w:rsidRPr="00F750CA">
              <w:rPr>
                <w:rFonts w:ascii="Times New Roman" w:hAnsi="Times New Roman" w:cs="Times New Roman"/>
              </w:rPr>
              <w:t>leri ilgilendiren tüm konularda gerekli fa</w:t>
            </w:r>
            <w:r w:rsidR="005B050C">
              <w:rPr>
                <w:rFonts w:ascii="Times New Roman" w:hAnsi="Times New Roman" w:cs="Times New Roman"/>
              </w:rPr>
              <w:t>aliyetlerin,  bakım-</w:t>
            </w:r>
            <w:r>
              <w:rPr>
                <w:rFonts w:ascii="Times New Roman" w:hAnsi="Times New Roman" w:cs="Times New Roman"/>
              </w:rPr>
              <w:t>onarım çalış</w:t>
            </w:r>
            <w:r w:rsidRPr="00F750CA">
              <w:rPr>
                <w:rFonts w:ascii="Times New Roman" w:hAnsi="Times New Roman" w:cs="Times New Roman"/>
              </w:rPr>
              <w:t>malarının ve meydana gelen arızaların giderilmesi ile küçük onarımların düzenli, zamanında, etkinlik ve verimlilik ilkelerine uygun olarak yapılması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6362D161" w14:textId="77777777" w:rsidTr="009E2E72">
        <w:tc>
          <w:tcPr>
            <w:tcW w:w="10019" w:type="dxa"/>
            <w:gridSpan w:val="3"/>
          </w:tcPr>
          <w:p w14:paraId="6BFF4272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3AA51024" w14:textId="708D39E8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9E2E72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69691150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Yüksekokula ait binalarda meydana gelen teknik arızaları gidermek, bakım onarım çalı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malarına katılmak ve denetlemek.</w:t>
            </w:r>
          </w:p>
          <w:p w14:paraId="7ECA1AE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Yüksekokula ait binalarda meydana gelen elektrik, su, kapı, pencere, makine teçhizat gibi küçük çaplı onarımları yapmak, yapılamayanları ilgililere bildirerek yapılmasını sağlamak. </w:t>
            </w:r>
          </w:p>
          <w:p w14:paraId="2A76FEE3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Binanın korunması, tertip ve düzeninin sağlanması konusunda planlar geli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tirmek, ilgililerin onayı ile uygulanmasını sağlamak. </w:t>
            </w:r>
          </w:p>
          <w:p w14:paraId="321D24C1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Binanın sürekli eğitim-öğretime hazır halde tutulmasını sağlamak. </w:t>
            </w:r>
          </w:p>
          <w:p w14:paraId="2317D53C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Makine, teçhizat ve bina bakım onarımları ile ilgili satın alınacak malzemeler konusunda idareye yardımcı olmak. </w:t>
            </w:r>
          </w:p>
          <w:p w14:paraId="645C1F75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>ma odalar</w:t>
            </w:r>
            <w:r>
              <w:rPr>
                <w:rFonts w:ascii="Times New Roman" w:hAnsi="Times New Roman" w:cs="Times New Roman"/>
              </w:rPr>
              <w:t>ında meydana gelen onarımları iş</w:t>
            </w:r>
            <w:r w:rsidRPr="00F750CA">
              <w:rPr>
                <w:rFonts w:ascii="Times New Roman" w:hAnsi="Times New Roman" w:cs="Times New Roman"/>
              </w:rPr>
              <w:t xml:space="preserve"> planına göre sıra ile en kısa sürede yapmak.</w:t>
            </w:r>
          </w:p>
          <w:p w14:paraId="3D2FC25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Teknolojiyi yakından izlemek, yenilikler konusunda ilgilileri bilgilendirmek. </w:t>
            </w:r>
          </w:p>
          <w:p w14:paraId="6C3F609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Makine ve teçhizat ve asansör ile ilgili yıllık bakım sözle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melerinin yapılmasını ve aylık bakımlarının yapılıp yapılmadığını kontrol etmek, bunlarla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maları ve tutulan raporları, garanti belgelerini muhafaza etmek. </w:t>
            </w:r>
          </w:p>
          <w:p w14:paraId="56696AA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Yüksekokulun tüm fotokopi ve baskı 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lerini yapmak.</w:t>
            </w:r>
          </w:p>
          <w:p w14:paraId="252D74CB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Sınav programlarına göre öğretim elemanlarının sınav sorularının zama</w:t>
            </w:r>
            <w:r>
              <w:rPr>
                <w:rFonts w:ascii="Times New Roman" w:hAnsi="Times New Roman" w:cs="Times New Roman"/>
              </w:rPr>
              <w:t>nında çoğaltılmasını sağlamak.</w:t>
            </w:r>
          </w:p>
          <w:p w14:paraId="5BE6475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Fotokopi ve baskı odasının güvenliğini sağlamak, fotokopi ve baskı odasına ilgisiz ki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ilerin girmesini engellemek. </w:t>
            </w:r>
          </w:p>
          <w:p w14:paraId="2C4BCC44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Yapılamayan 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ler ve nedenleri konusunda, Yüks</w:t>
            </w:r>
            <w:r w:rsidR="005B050C">
              <w:rPr>
                <w:rFonts w:ascii="Times New Roman" w:hAnsi="Times New Roman" w:cs="Times New Roman"/>
              </w:rPr>
              <w:t>ekokul Sekreterine bilgi vermek.</w:t>
            </w:r>
          </w:p>
          <w:p w14:paraId="72E8299D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</w:t>
            </w:r>
            <w:r>
              <w:rPr>
                <w:rFonts w:ascii="Times New Roman" w:hAnsi="Times New Roman" w:cs="Times New Roman"/>
              </w:rPr>
              <w:t>ul içinde tamiratı gerektiren iş</w:t>
            </w:r>
            <w:r w:rsidRPr="00F750CA">
              <w:rPr>
                <w:rFonts w:ascii="Times New Roman" w:hAnsi="Times New Roman" w:cs="Times New Roman"/>
              </w:rPr>
              <w:t>leri, laboratuvar ve donanımlarında kar</w:t>
            </w:r>
            <w:r>
              <w:rPr>
                <w:rFonts w:ascii="Times New Roman" w:hAnsi="Times New Roman" w:cs="Times New Roman"/>
              </w:rPr>
              <w:t>şılaş</w:t>
            </w:r>
            <w:r w:rsidRPr="00F750CA">
              <w:rPr>
                <w:rFonts w:ascii="Times New Roman" w:hAnsi="Times New Roman" w:cs="Times New Roman"/>
              </w:rPr>
              <w:t xml:space="preserve">ılan aksaklık ve eksiklikleri yazılı olarak Müdürlüğe bildirmek ve tamiratının yapılmasını sağlamak.  </w:t>
            </w:r>
          </w:p>
          <w:p w14:paraId="4F914EDD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F750CA">
              <w:rPr>
                <w:rFonts w:ascii="Times New Roman" w:hAnsi="Times New Roman" w:cs="Times New Roman"/>
              </w:rPr>
              <w:t>onanımların özellikleri ve kul</w:t>
            </w:r>
            <w:r>
              <w:rPr>
                <w:rFonts w:ascii="Times New Roman" w:hAnsi="Times New Roman" w:cs="Times New Roman"/>
              </w:rPr>
              <w:t>lanım yerlerinde yapılacak değiş</w:t>
            </w:r>
            <w:r w:rsidRPr="00F750CA">
              <w:rPr>
                <w:rFonts w:ascii="Times New Roman" w:hAnsi="Times New Roman" w:cs="Times New Roman"/>
              </w:rPr>
              <w:t xml:space="preserve">iklikler için onay almak, bunları yapmak veya yaptırmak. </w:t>
            </w:r>
          </w:p>
          <w:p w14:paraId="148B649B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Derslik, laboratuvar, toplantı salonu, konferans salonundaki bilgisayar ve projeksiyon cihazlar</w:t>
            </w:r>
            <w:r w:rsidR="005B050C">
              <w:rPr>
                <w:rFonts w:ascii="Times New Roman" w:hAnsi="Times New Roman" w:cs="Times New Roman"/>
              </w:rPr>
              <w:t>ının eğitim-</w:t>
            </w:r>
            <w:r w:rsidRPr="00F750CA">
              <w:rPr>
                <w:rFonts w:ascii="Times New Roman" w:hAnsi="Times New Roman" w:cs="Times New Roman"/>
              </w:rPr>
              <w:t xml:space="preserve">öğretime hazır tutulmasını sağlamak ve bakımlarını yapmak. </w:t>
            </w:r>
          </w:p>
          <w:p w14:paraId="429F4C80" w14:textId="77777777" w:rsidR="00F750CA" w:rsidRPr="009A60B2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60B2">
              <w:rPr>
                <w:rFonts w:ascii="Times New Roman" w:hAnsi="Times New Roman" w:cs="Times New Roman"/>
                <w:color w:val="000000" w:themeColor="text1"/>
              </w:rPr>
              <w:t xml:space="preserve">Tüm akademik ve idari personelin ihtiyaç duyduğu anda bilgisayar işletim sistemlerini kurmak ve bakımlarını yapmak. </w:t>
            </w:r>
          </w:p>
          <w:p w14:paraId="74469B32" w14:textId="77777777" w:rsidR="00F750CA" w:rsidRPr="009A60B2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60B2">
              <w:rPr>
                <w:rFonts w:ascii="Times New Roman" w:hAnsi="Times New Roman" w:cs="Times New Roman"/>
                <w:color w:val="000000" w:themeColor="text1"/>
              </w:rPr>
              <w:t>Tüm akademik ve idari personelin süreç içerisinde karşılaştığı bilgisa</w:t>
            </w:r>
            <w:r w:rsidR="005B050C" w:rsidRPr="009A60B2">
              <w:rPr>
                <w:rFonts w:ascii="Times New Roman" w:hAnsi="Times New Roman" w:cs="Times New Roman"/>
                <w:color w:val="000000" w:themeColor="text1"/>
              </w:rPr>
              <w:t>yar kullanımı ile ilgili anlık ş</w:t>
            </w:r>
            <w:r w:rsidRPr="009A60B2">
              <w:rPr>
                <w:rFonts w:ascii="Times New Roman" w:hAnsi="Times New Roman" w:cs="Times New Roman"/>
                <w:color w:val="000000" w:themeColor="text1"/>
              </w:rPr>
              <w:t xml:space="preserve">ikâyetleri çözümlemek. </w:t>
            </w:r>
          </w:p>
          <w:p w14:paraId="53BCBF0E" w14:textId="77777777" w:rsidR="00F750CA" w:rsidRPr="009A60B2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60B2">
              <w:rPr>
                <w:rFonts w:ascii="Times New Roman" w:hAnsi="Times New Roman" w:cs="Times New Roman"/>
                <w:color w:val="000000" w:themeColor="text1"/>
              </w:rPr>
              <w:t>Akademik ve idari personelin bilgisayar, yazıcı ve tarayıcılarının bakımlarını yapmak</w:t>
            </w:r>
            <w:r w:rsidRPr="009A60B2">
              <w:rPr>
                <w:color w:val="000000" w:themeColor="text1"/>
              </w:rPr>
              <w:t xml:space="preserve"> </w:t>
            </w:r>
            <w:r w:rsidR="005B050C" w:rsidRPr="009A60B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9A60B2">
              <w:rPr>
                <w:rFonts w:ascii="Times New Roman" w:hAnsi="Times New Roman" w:cs="Times New Roman"/>
                <w:color w:val="000000" w:themeColor="text1"/>
              </w:rPr>
              <w:t xml:space="preserve">sansörün çalışır durumda olmasını sağlamak ve kontrol etmek.  </w:t>
            </w:r>
          </w:p>
          <w:p w14:paraId="0AFA5986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Sınıflarda kullanılan projeksiyon cihazı, projeksiyon perdesi, klima, mikrofon gibi cihazların kontrollerini yaparak sürekli eğitim ve öğretime hazır tutmak. </w:t>
            </w:r>
          </w:p>
          <w:p w14:paraId="41493090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lastRenderedPageBreak/>
              <w:t>Laboratuvardan sorumlu öğretim elemanının teknik konularda talep ettiği bilgileri vermek.</w:t>
            </w:r>
          </w:p>
          <w:p w14:paraId="2FD8D7B6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Laboratuvar donanımlarını kullanıma hazırlanmasında, laboratuvardan sorumlu öğretim elemanına yardımcı olmak. </w:t>
            </w:r>
          </w:p>
          <w:p w14:paraId="2CD81AF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Laboratuvarların altyapı bakım ve cihaz temizliğini periyodik olarak yapmak. </w:t>
            </w:r>
          </w:p>
          <w:p w14:paraId="798F31E5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Yanlış</w:t>
            </w:r>
            <w:r w:rsidRPr="00F750CA">
              <w:rPr>
                <w:rFonts w:ascii="Times New Roman" w:hAnsi="Times New Roman" w:cs="Times New Roman"/>
              </w:rPr>
              <w:t xml:space="preserve"> kullanımlara kar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ı koruma sağlamak. </w:t>
            </w:r>
          </w:p>
          <w:p w14:paraId="057A18EE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Arıza giderilemiyorsa raporlamak, ilgili yerlere bildirmek ve ilgili daire ba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kanlığından yardım talep edilmesini sağlamak. </w:t>
            </w:r>
          </w:p>
          <w:p w14:paraId="381B03F4" w14:textId="77777777" w:rsidR="00F750CA" w:rsidRPr="009A60B2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60B2">
              <w:rPr>
                <w:rFonts w:ascii="Times New Roman" w:hAnsi="Times New Roman" w:cs="Times New Roman"/>
                <w:color w:val="000000" w:themeColor="text1"/>
              </w:rPr>
              <w:t>Zaman içerisinde arıza yapma ihtimali olan bazı bilgisayar parçalarında yedekleme gerektiğinden (bütçenin elverdiği durumlarda), bu parçalara ait özelliklerin tespit edilerek alımı yapacak birime bilgi vermek.</w:t>
            </w:r>
          </w:p>
          <w:p w14:paraId="7F7388E5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Güvenlik kameralarının takibini yapmak. </w:t>
            </w:r>
          </w:p>
          <w:p w14:paraId="0E57B08E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Pr="00F750CA">
              <w:rPr>
                <w:rFonts w:ascii="Times New Roman" w:hAnsi="Times New Roman" w:cs="Times New Roman"/>
              </w:rPr>
              <w:t>ler ve nedenleri konusunda, Yükse</w:t>
            </w:r>
            <w:r w:rsidR="005B050C">
              <w:rPr>
                <w:rFonts w:ascii="Times New Roman" w:hAnsi="Times New Roman" w:cs="Times New Roman"/>
              </w:rPr>
              <w:t>kokul Sekreterine bilgi vermek.</w:t>
            </w:r>
          </w:p>
          <w:p w14:paraId="551CF8B3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 xml:space="preserve">ma ortamına giren tüm </w:t>
            </w:r>
            <w:r>
              <w:rPr>
                <w:rFonts w:ascii="Times New Roman" w:hAnsi="Times New Roman" w:cs="Times New Roman"/>
              </w:rPr>
              <w:t>kiş</w:t>
            </w:r>
            <w:r w:rsidRPr="00F750CA">
              <w:rPr>
                <w:rFonts w:ascii="Times New Roman" w:hAnsi="Times New Roman" w:cs="Times New Roman"/>
              </w:rPr>
              <w:t>ilerin ortam</w:t>
            </w:r>
            <w:r w:rsidR="005B050C">
              <w:rPr>
                <w:rFonts w:ascii="Times New Roman" w:hAnsi="Times New Roman" w:cs="Times New Roman"/>
              </w:rPr>
              <w:t>dan memnun ayrılmasını sağlamak.</w:t>
            </w:r>
          </w:p>
          <w:p w14:paraId="537DBEF2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14:paraId="1A13348A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6DD357D0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5FDCC3EA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Yüksekokulun varlıkları ile kaynaklarını verimli ve ekonomik kullanmak.</w:t>
            </w:r>
          </w:p>
          <w:p w14:paraId="3354E3DE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Savurganlıktan kaçınmak. </w:t>
            </w:r>
          </w:p>
          <w:p w14:paraId="5AB678CA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Zaman çizelgesine ve kılık-kıyafet yönetmeliğine uymak.  </w:t>
            </w:r>
          </w:p>
          <w:p w14:paraId="2544BF9E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 Sekreterinin ve Müdürün görev a</w:t>
            </w:r>
            <w:r>
              <w:rPr>
                <w:rFonts w:ascii="Times New Roman" w:hAnsi="Times New Roman" w:cs="Times New Roman"/>
              </w:rPr>
              <w:t>lanı ile ilgili verdiği diğer iş</w:t>
            </w:r>
            <w:r w:rsidRPr="00F750CA">
              <w:rPr>
                <w:rFonts w:ascii="Times New Roman" w:hAnsi="Times New Roman" w:cs="Times New Roman"/>
              </w:rPr>
              <w:t>leri yapmak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A631C67" w14:textId="77777777" w:rsidR="00E97B21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Tekniker/Teknisyen, yaptığı iş/iş</w:t>
            </w:r>
            <w:r w:rsidRPr="00F750CA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ı sorumludur.</w:t>
            </w:r>
          </w:p>
          <w:p w14:paraId="17454D40" w14:textId="77777777" w:rsidR="009E2E72" w:rsidRDefault="009E2E72" w:rsidP="009E2E72">
            <w:pPr>
              <w:jc w:val="both"/>
              <w:rPr>
                <w:rFonts w:ascii="Times New Roman" w:hAnsi="Times New Roman" w:cs="Times New Roman"/>
              </w:rPr>
            </w:pPr>
          </w:p>
          <w:p w14:paraId="26E24936" w14:textId="77777777" w:rsidR="009E2E72" w:rsidRPr="009E2E72" w:rsidRDefault="009E2E72" w:rsidP="009E2E72">
            <w:pPr>
              <w:jc w:val="both"/>
              <w:rPr>
                <w:rFonts w:ascii="Times New Roman" w:hAnsi="Times New Roman" w:cs="Times New Roman"/>
              </w:rPr>
            </w:pPr>
          </w:p>
          <w:p w14:paraId="5977C8E5" w14:textId="77777777" w:rsidR="009E2E72" w:rsidRPr="000F3EBE" w:rsidRDefault="009E2E72" w:rsidP="009E2E72">
            <w:pPr>
              <w:pStyle w:val="ListeParagraf"/>
              <w:ind w:left="1069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5240C8F" w14:textId="77777777" w:rsidTr="009E2E72">
        <w:tc>
          <w:tcPr>
            <w:tcW w:w="10019" w:type="dxa"/>
            <w:gridSpan w:val="3"/>
          </w:tcPr>
          <w:p w14:paraId="61076E6C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17F3337" w14:textId="77777777" w:rsidTr="009E2E72">
        <w:tc>
          <w:tcPr>
            <w:tcW w:w="3709" w:type="dxa"/>
            <w:gridSpan w:val="2"/>
          </w:tcPr>
          <w:p w14:paraId="0302B64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1A184E43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Kapalı </w:t>
            </w:r>
            <w:r w:rsidR="008A72BD">
              <w:rPr>
                <w:rFonts w:ascii="Times New Roman" w:hAnsi="Times New Roman" w:cs="Times New Roman"/>
              </w:rPr>
              <w:t xml:space="preserve">ve açık </w:t>
            </w:r>
            <w:r w:rsidRPr="00C23377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C23377" w14:paraId="5ABF2826" w14:textId="77777777" w:rsidTr="009E2E72">
        <w:tc>
          <w:tcPr>
            <w:tcW w:w="3709" w:type="dxa"/>
            <w:gridSpan w:val="2"/>
          </w:tcPr>
          <w:p w14:paraId="77DC8B69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62DD3174" w14:textId="77777777" w:rsidR="00D4376A" w:rsidRPr="00C23377" w:rsidRDefault="008A72BD" w:rsidP="008A72BD">
            <w:p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Var (Güvenlik riski; elektrik ça</w:t>
            </w:r>
            <w:r>
              <w:rPr>
                <w:rFonts w:ascii="Times New Roman" w:hAnsi="Times New Roman" w:cs="Times New Roman"/>
              </w:rPr>
              <w:t>rpması, makinalarla ilgili çalışmalarda iş kazası, yüksekten düş</w:t>
            </w:r>
            <w:r w:rsidRPr="008A72BD">
              <w:rPr>
                <w:rFonts w:ascii="Times New Roman" w:hAnsi="Times New Roman" w:cs="Times New Roman"/>
              </w:rPr>
              <w:t>me riski, gazlı alanda çalı</w:t>
            </w:r>
            <w:r>
              <w:rPr>
                <w:rFonts w:ascii="Times New Roman" w:hAnsi="Times New Roman" w:cs="Times New Roman"/>
              </w:rPr>
              <w:t>ş</w:t>
            </w:r>
            <w:r w:rsidRPr="008A72BD">
              <w:rPr>
                <w:rFonts w:ascii="Times New Roman" w:hAnsi="Times New Roman" w:cs="Times New Roman"/>
              </w:rPr>
              <w:t>ma vb.)</w:t>
            </w:r>
          </w:p>
        </w:tc>
      </w:tr>
      <w:tr w:rsidR="00D4376A" w:rsidRPr="00C23377" w14:paraId="61CFD4ED" w14:textId="77777777" w:rsidTr="009E2E72">
        <w:tc>
          <w:tcPr>
            <w:tcW w:w="10019" w:type="dxa"/>
            <w:gridSpan w:val="3"/>
          </w:tcPr>
          <w:p w14:paraId="7274210E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C24FB76" w14:textId="77777777" w:rsidR="00017C48" w:rsidRPr="009E2E72" w:rsidRDefault="00017C48" w:rsidP="009E2E72">
            <w:pPr>
              <w:ind w:left="708"/>
              <w:rPr>
                <w:rFonts w:ascii="Times New Roman" w:hAnsi="Times New Roman" w:cs="Times New Roman"/>
              </w:rPr>
            </w:pPr>
            <w:r w:rsidRPr="009E2E72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9E2E72">
              <w:rPr>
                <w:rFonts w:ascii="Times New Roman" w:hAnsi="Times New Roman" w:cs="Times New Roman"/>
              </w:rPr>
              <w:t>X</w:t>
            </w:r>
            <w:r w:rsidRPr="009E2E72">
              <w:rPr>
                <w:rFonts w:ascii="Times New Roman" w:hAnsi="Times New Roman" w:cs="Times New Roman"/>
              </w:rPr>
              <w:t xml:space="preserve"> ] Her İkisi</w:t>
            </w:r>
            <w:r w:rsidR="00813B18" w:rsidRPr="009E2E72">
              <w:rPr>
                <w:rFonts w:ascii="Times New Roman" w:hAnsi="Times New Roman" w:cs="Times New Roman"/>
              </w:rPr>
              <w:t xml:space="preserve"> </w:t>
            </w:r>
            <w:r w:rsidRPr="009E2E72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14DF9C38" w14:textId="77777777" w:rsidTr="009E2E72">
        <w:tc>
          <w:tcPr>
            <w:tcW w:w="10019" w:type="dxa"/>
            <w:gridSpan w:val="3"/>
          </w:tcPr>
          <w:p w14:paraId="7D287A0F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1A02B874" w14:textId="77777777" w:rsidTr="009E2E72">
        <w:tc>
          <w:tcPr>
            <w:tcW w:w="10019" w:type="dxa"/>
            <w:gridSpan w:val="3"/>
          </w:tcPr>
          <w:p w14:paraId="6178D31A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73478693" w14:textId="77777777" w:rsidR="00017C48" w:rsidRPr="00C23377" w:rsidRDefault="008A72BD" w:rsidP="008A72BD">
            <w:pPr>
              <w:ind w:left="708"/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Alanı ile ilgili en az teknik lise/dengi okul mezunu veya ön lisans mezunu olmak</w:t>
            </w:r>
          </w:p>
        </w:tc>
      </w:tr>
      <w:tr w:rsidR="00017C48" w:rsidRPr="00C23377" w14:paraId="7BA83776" w14:textId="77777777" w:rsidTr="009E2E72">
        <w:tc>
          <w:tcPr>
            <w:tcW w:w="10019" w:type="dxa"/>
            <w:gridSpan w:val="3"/>
          </w:tcPr>
          <w:p w14:paraId="756B0823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54773139" w14:textId="2D05DCC4" w:rsidR="00985978" w:rsidRPr="00E02B9C" w:rsidRDefault="00E02B9C" w:rsidP="009E2E72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8A72BD"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14:paraId="121F334D" w14:textId="77777777" w:rsidTr="009E2E72">
        <w:tc>
          <w:tcPr>
            <w:tcW w:w="10019" w:type="dxa"/>
            <w:gridSpan w:val="3"/>
          </w:tcPr>
          <w:p w14:paraId="7F64AF50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54A67D3B" w14:textId="0E02154D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3A9212B1" w14:textId="77777777" w:rsidTr="009E2E72">
        <w:tc>
          <w:tcPr>
            <w:tcW w:w="10019" w:type="dxa"/>
            <w:gridSpan w:val="3"/>
          </w:tcPr>
          <w:p w14:paraId="51FFD5E8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5EBE0351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78F3D998" w14:textId="77777777" w:rsidTr="009E2E72">
        <w:tc>
          <w:tcPr>
            <w:tcW w:w="10019" w:type="dxa"/>
            <w:gridSpan w:val="3"/>
          </w:tcPr>
          <w:p w14:paraId="10E3E918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1271FA90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Pratik çözüm üretebilen.</w:t>
            </w:r>
          </w:p>
          <w:p w14:paraId="39A62CAC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Dikkatli.</w:t>
            </w:r>
          </w:p>
          <w:p w14:paraId="370C8B77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Dürüst.</w:t>
            </w:r>
          </w:p>
          <w:p w14:paraId="774F2AEB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Düzenli ve d</w:t>
            </w:r>
            <w:r>
              <w:rPr>
                <w:rFonts w:ascii="Times New Roman" w:hAnsi="Times New Roman" w:cs="Times New Roman"/>
              </w:rPr>
              <w:t>isiplinli çalış</w:t>
            </w:r>
            <w:r w:rsidRPr="008A72BD">
              <w:rPr>
                <w:rFonts w:ascii="Times New Roman" w:hAnsi="Times New Roman" w:cs="Times New Roman"/>
              </w:rPr>
              <w:t>abilen.</w:t>
            </w:r>
          </w:p>
          <w:p w14:paraId="332E7FA5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El becerisi geli</w:t>
            </w:r>
            <w:r>
              <w:rPr>
                <w:rFonts w:ascii="Times New Roman" w:hAnsi="Times New Roman" w:cs="Times New Roman"/>
              </w:rPr>
              <w:t>şmiş</w:t>
            </w:r>
            <w:r w:rsidRPr="008A72BD">
              <w:rPr>
                <w:rFonts w:ascii="Times New Roman" w:hAnsi="Times New Roman" w:cs="Times New Roman"/>
              </w:rPr>
              <w:t xml:space="preserve">. </w:t>
            </w:r>
          </w:p>
          <w:p w14:paraId="19E3A39A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 xml:space="preserve">Teknik beceriye sahip. </w:t>
            </w:r>
          </w:p>
          <w:p w14:paraId="4D08096F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 xml:space="preserve">Tedbirli. </w:t>
            </w:r>
          </w:p>
          <w:p w14:paraId="485ED3E5" w14:textId="18840CBD" w:rsidR="009E2E72" w:rsidRPr="009E2E72" w:rsidRDefault="008A72BD" w:rsidP="009E2E72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14:paraId="4DA0D2E4" w14:textId="77777777" w:rsidTr="009E2E72">
        <w:tc>
          <w:tcPr>
            <w:tcW w:w="10019" w:type="dxa"/>
            <w:gridSpan w:val="3"/>
          </w:tcPr>
          <w:p w14:paraId="3DEFA184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D142430" w14:textId="77777777" w:rsidR="00017C48" w:rsidRPr="000453E5" w:rsidRDefault="005D6A0D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8BD1A1A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CE9758C" w14:textId="77777777" w:rsidR="009E2E72" w:rsidRPr="00CB1F3A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434F3465" w14:textId="77777777" w:rsidR="009E2E72" w:rsidRPr="00CB1F3A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099CF2F" w14:textId="77777777" w:rsidR="009E2E72" w:rsidRPr="00CB1F3A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37AE20FB" w14:textId="77777777" w:rsidR="009E2E72" w:rsidRPr="00CB1F3A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0685565" w14:textId="2E340E08" w:rsidR="00017C48" w:rsidRPr="00C23377" w:rsidRDefault="009E2E72" w:rsidP="009E2E72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73E15FA9" w14:textId="77777777" w:rsidTr="009E2E72">
        <w:tc>
          <w:tcPr>
            <w:tcW w:w="10019" w:type="dxa"/>
            <w:gridSpan w:val="3"/>
          </w:tcPr>
          <w:p w14:paraId="2DC74E72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5219282E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2A275277" w14:textId="77777777" w:rsidR="00E67A00" w:rsidRPr="004F2CB2" w:rsidRDefault="004F2CB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4F2CB2">
              <w:rPr>
                <w:rFonts w:ascii="Times New Roman" w:hAnsi="Times New Roman" w:cs="Times New Roman"/>
                <w:b/>
              </w:rPr>
              <w:t>(Müdür)</w:t>
            </w:r>
          </w:p>
          <w:p w14:paraId="1E0B225F" w14:textId="77777777" w:rsidR="009E2E72" w:rsidRPr="00CB1F3A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2C326BB5" w14:textId="77777777" w:rsidR="009E2E72" w:rsidRPr="00CB1F3A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55AC663" w14:textId="77777777" w:rsidR="009E2E72" w:rsidRPr="00CB1F3A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26799052" w14:textId="77777777" w:rsidR="009E2E72" w:rsidRPr="00CB1F3A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1936C55" w14:textId="20A250CA" w:rsidR="00E67A00" w:rsidRPr="00C23377" w:rsidRDefault="009E2E72" w:rsidP="009E2E7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14:paraId="45CD667B" w14:textId="77777777" w:rsidR="00E67A00" w:rsidRPr="009E2E72" w:rsidRDefault="00E67A00" w:rsidP="009E2E7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14:paraId="281FD493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FA33A" w14:textId="77777777" w:rsidR="004E5313" w:rsidRDefault="004E5313" w:rsidP="00D4376A">
      <w:pPr>
        <w:spacing w:after="0" w:line="240" w:lineRule="auto"/>
      </w:pPr>
      <w:r>
        <w:separator/>
      </w:r>
    </w:p>
  </w:endnote>
  <w:endnote w:type="continuationSeparator" w:id="0">
    <w:p w14:paraId="3AF6F878" w14:textId="77777777" w:rsidR="004E5313" w:rsidRDefault="004E531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70A65" w14:textId="77777777" w:rsidR="001026F7" w:rsidRDefault="001026F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80D97" w14:textId="015F82C3" w:rsidR="00813B18" w:rsidRDefault="001026F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6E6898">
      <w:rPr>
        <w:rFonts w:ascii="Times New Roman" w:hAnsi="Times New Roman" w:cs="Times New Roman"/>
      </w:rPr>
      <w:t>2</w:t>
    </w:r>
    <w:bookmarkStart w:id="0" w:name="_GoBack"/>
    <w:bookmarkEnd w:id="0"/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 w:rsidR="006E6898">
      <w:rPr>
        <w:rStyle w:val="SayfaNumaras"/>
        <w:rFonts w:ascii="Times New Roman" w:hAnsi="Times New Roman" w:cs="Times New Roman"/>
        <w:noProof/>
      </w:rPr>
      <w:t>1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 w:rsidR="006E6898">
      <w:rPr>
        <w:rStyle w:val="SayfaNumaras"/>
        <w:rFonts w:ascii="Times New Roman" w:hAnsi="Times New Roman" w:cs="Times New Roman"/>
        <w:noProof/>
      </w:rPr>
      <w:t>3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</w:p>
  <w:p w14:paraId="22CE3E90" w14:textId="77777777" w:rsidR="00813B18" w:rsidRPr="009A60B2" w:rsidRDefault="00813B18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9A60B2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928AA" w14:textId="77777777" w:rsidR="001026F7" w:rsidRDefault="001026F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9AF7E" w14:textId="77777777" w:rsidR="004E5313" w:rsidRDefault="004E5313" w:rsidP="00D4376A">
      <w:pPr>
        <w:spacing w:after="0" w:line="240" w:lineRule="auto"/>
      </w:pPr>
      <w:r>
        <w:separator/>
      </w:r>
    </w:p>
  </w:footnote>
  <w:footnote w:type="continuationSeparator" w:id="0">
    <w:p w14:paraId="4FB98A70" w14:textId="77777777" w:rsidR="004E5313" w:rsidRDefault="004E531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C6D0C" w14:textId="77777777" w:rsidR="001026F7" w:rsidRDefault="001026F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813B18" w14:paraId="19D45796" w14:textId="77777777" w:rsidTr="00A01EB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12CC1EA5" w14:textId="3B1D4F2A" w:rsidR="00813B18" w:rsidRDefault="006E689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E72D88B" wp14:editId="46EA47FA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3BC04EFF" w14:textId="77777777" w:rsidR="00813B18" w:rsidRPr="009E2E72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9E2E72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5BA3692C" w14:textId="4E7EBDE2" w:rsidR="00813B18" w:rsidRPr="009E2E72" w:rsidRDefault="00FC6042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9E2E72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  <w:r w:rsidR="00A01EB6" w:rsidRPr="009E2E72">
            <w:rPr>
              <w:rFonts w:ascii="Times New Roman" w:hAnsi="Times New Roman" w:cs="Times New Roman"/>
              <w:b/>
              <w:sz w:val="30"/>
              <w:szCs w:val="30"/>
            </w:rPr>
            <w:t xml:space="preserve"> TEKNİK HİZMETLER BİRİMİ</w:t>
          </w:r>
        </w:p>
        <w:p w14:paraId="2706A357" w14:textId="77777777"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9E2E72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 w:rsidRPr="009E2E72">
            <w:rPr>
              <w:rFonts w:ascii="Tahoma" w:hAnsi="Tahoma" w:cs="Tahoma"/>
              <w:b/>
              <w:bCs/>
              <w:sz w:val="30"/>
              <w:szCs w:val="3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44B4F8BA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DB6D348" w14:textId="2EF75FDE" w:rsidR="00813B18" w:rsidRPr="002F2A17" w:rsidRDefault="009E2E7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013</w:t>
          </w:r>
        </w:p>
      </w:tc>
    </w:tr>
    <w:tr w:rsidR="00813B18" w14:paraId="7379DF06" w14:textId="77777777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230D4A9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65B0F98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E71F68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50BDF14" w14:textId="371E4175" w:rsidR="00813B18" w:rsidRPr="002F2A17" w:rsidRDefault="00FC604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14:paraId="430B0FA1" w14:textId="77777777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56DE470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3E16EE3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A67B7E7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78071705" w14:textId="6E11E321" w:rsidR="00813B18" w:rsidRPr="002F2A17" w:rsidRDefault="006E689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42CDA218" w14:textId="77777777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A637439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46E7549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C9675C4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330D0F8" w14:textId="1B99475B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9E2E7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65D0510D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1A4A1" w14:textId="77777777" w:rsidR="001026F7" w:rsidRDefault="001026F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15"/>
  </w:num>
  <w:num w:numId="4">
    <w:abstractNumId w:val="23"/>
  </w:num>
  <w:num w:numId="5">
    <w:abstractNumId w:val="5"/>
  </w:num>
  <w:num w:numId="6">
    <w:abstractNumId w:val="16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27"/>
  </w:num>
  <w:num w:numId="12">
    <w:abstractNumId w:val="7"/>
  </w:num>
  <w:num w:numId="13">
    <w:abstractNumId w:val="24"/>
  </w:num>
  <w:num w:numId="14">
    <w:abstractNumId w:val="9"/>
  </w:num>
  <w:num w:numId="15">
    <w:abstractNumId w:val="3"/>
  </w:num>
  <w:num w:numId="16">
    <w:abstractNumId w:val="21"/>
  </w:num>
  <w:num w:numId="17">
    <w:abstractNumId w:val="26"/>
  </w:num>
  <w:num w:numId="18">
    <w:abstractNumId w:val="2"/>
  </w:num>
  <w:num w:numId="19">
    <w:abstractNumId w:val="19"/>
  </w:num>
  <w:num w:numId="20">
    <w:abstractNumId w:val="12"/>
  </w:num>
  <w:num w:numId="21">
    <w:abstractNumId w:val="13"/>
  </w:num>
  <w:num w:numId="22">
    <w:abstractNumId w:val="17"/>
  </w:num>
  <w:num w:numId="23">
    <w:abstractNumId w:val="18"/>
  </w:num>
  <w:num w:numId="24">
    <w:abstractNumId w:val="14"/>
  </w:num>
  <w:num w:numId="25">
    <w:abstractNumId w:val="28"/>
  </w:num>
  <w:num w:numId="26">
    <w:abstractNumId w:val="1"/>
  </w:num>
  <w:num w:numId="27">
    <w:abstractNumId w:val="25"/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026F7"/>
    <w:rsid w:val="001334FA"/>
    <w:rsid w:val="00157654"/>
    <w:rsid w:val="001808C6"/>
    <w:rsid w:val="00187A69"/>
    <w:rsid w:val="001C64E8"/>
    <w:rsid w:val="001E74F5"/>
    <w:rsid w:val="002305DB"/>
    <w:rsid w:val="00237CAD"/>
    <w:rsid w:val="00251961"/>
    <w:rsid w:val="00263766"/>
    <w:rsid w:val="002661B8"/>
    <w:rsid w:val="002738BC"/>
    <w:rsid w:val="002C0F20"/>
    <w:rsid w:val="002C21DE"/>
    <w:rsid w:val="002F01DE"/>
    <w:rsid w:val="002F2A17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4E5313"/>
    <w:rsid w:val="004F2CB2"/>
    <w:rsid w:val="00526A0F"/>
    <w:rsid w:val="00552102"/>
    <w:rsid w:val="00556536"/>
    <w:rsid w:val="005630D3"/>
    <w:rsid w:val="005B050C"/>
    <w:rsid w:val="005B0D9C"/>
    <w:rsid w:val="005D6A0D"/>
    <w:rsid w:val="005F0320"/>
    <w:rsid w:val="005F644E"/>
    <w:rsid w:val="00620EB1"/>
    <w:rsid w:val="00640FAF"/>
    <w:rsid w:val="00674B81"/>
    <w:rsid w:val="00686C05"/>
    <w:rsid w:val="006D0114"/>
    <w:rsid w:val="006E6898"/>
    <w:rsid w:val="00750C0B"/>
    <w:rsid w:val="00762837"/>
    <w:rsid w:val="00791FDB"/>
    <w:rsid w:val="00796E3F"/>
    <w:rsid w:val="007C05A9"/>
    <w:rsid w:val="00813B18"/>
    <w:rsid w:val="00834D02"/>
    <w:rsid w:val="008A54F3"/>
    <w:rsid w:val="008A72BD"/>
    <w:rsid w:val="008C449B"/>
    <w:rsid w:val="00927A3A"/>
    <w:rsid w:val="0093084D"/>
    <w:rsid w:val="00953311"/>
    <w:rsid w:val="00985978"/>
    <w:rsid w:val="009A60B2"/>
    <w:rsid w:val="009E2E72"/>
    <w:rsid w:val="00A0008C"/>
    <w:rsid w:val="00A01EB6"/>
    <w:rsid w:val="00A64ED7"/>
    <w:rsid w:val="00AC080C"/>
    <w:rsid w:val="00AD6A70"/>
    <w:rsid w:val="00B02924"/>
    <w:rsid w:val="00B07C9F"/>
    <w:rsid w:val="00B40514"/>
    <w:rsid w:val="00B46653"/>
    <w:rsid w:val="00BD5281"/>
    <w:rsid w:val="00BE560F"/>
    <w:rsid w:val="00C03BBD"/>
    <w:rsid w:val="00C23377"/>
    <w:rsid w:val="00C77326"/>
    <w:rsid w:val="00C95A3D"/>
    <w:rsid w:val="00CB5008"/>
    <w:rsid w:val="00CD3872"/>
    <w:rsid w:val="00D04C9B"/>
    <w:rsid w:val="00D11501"/>
    <w:rsid w:val="00D158B7"/>
    <w:rsid w:val="00D27CA5"/>
    <w:rsid w:val="00D4376A"/>
    <w:rsid w:val="00D43ECB"/>
    <w:rsid w:val="00DC5844"/>
    <w:rsid w:val="00E02B9C"/>
    <w:rsid w:val="00E54E78"/>
    <w:rsid w:val="00E67A00"/>
    <w:rsid w:val="00E97B21"/>
    <w:rsid w:val="00EA6378"/>
    <w:rsid w:val="00EF1B90"/>
    <w:rsid w:val="00F070A3"/>
    <w:rsid w:val="00F2458F"/>
    <w:rsid w:val="00F61378"/>
    <w:rsid w:val="00F63DA4"/>
    <w:rsid w:val="00F71A67"/>
    <w:rsid w:val="00F750CA"/>
    <w:rsid w:val="00F87767"/>
    <w:rsid w:val="00FC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6318B07"/>
  <w15:docId w15:val="{868A4D88-21F4-4548-A962-880B98E6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05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50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13</cp:revision>
  <dcterms:created xsi:type="dcterms:W3CDTF">2018-11-05T10:45:00Z</dcterms:created>
  <dcterms:modified xsi:type="dcterms:W3CDTF">2022-04-06T12:54:00Z</dcterms:modified>
</cp:coreProperties>
</file>